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5EDC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12.1.009-76</w:t>
      </w:r>
    </w:p>
    <w:p w:rsidR="00000000" w:rsidRDefault="00895EDC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895EDC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УДК</w:t>
      </w:r>
      <w:proofErr w:type="spellEnd"/>
      <w:r>
        <w:rPr>
          <w:rFonts w:ascii="Times New Roman" w:hAnsi="Times New Roman"/>
        </w:rPr>
        <w:t xml:space="preserve"> 001.4:62-758.37:006.354                                                                                    Группа Е00</w:t>
      </w:r>
    </w:p>
    <w:p w:rsidR="00000000" w:rsidRDefault="00895EDC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895EDC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МЕЖГОСУДАРСТВЕННЫЙ СТАНДАРТ</w:t>
      </w:r>
    </w:p>
    <w:p w:rsidR="00000000" w:rsidRDefault="00895EDC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895EDC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СИСТЕМА СТАНДАРТОВ БЕЗОПАСНОСТИ ТРУДА</w:t>
      </w:r>
    </w:p>
    <w:p w:rsidR="00000000" w:rsidRDefault="00895EDC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895EDC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sz w:val="24"/>
        </w:rPr>
        <w:t>Электробезопасность</w:t>
      </w:r>
      <w:proofErr w:type="spellEnd"/>
    </w:p>
    <w:p w:rsidR="00000000" w:rsidRDefault="00895EDC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895EDC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Термины и определения</w:t>
      </w:r>
    </w:p>
    <w:p w:rsidR="00000000" w:rsidRDefault="00895EDC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895EDC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Occ</w:t>
      </w:r>
      <w:r>
        <w:rPr>
          <w:rFonts w:ascii="Times New Roman" w:hAnsi="Times New Roman"/>
        </w:rPr>
        <w:t>upational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safety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standards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system</w:t>
      </w:r>
      <w:proofErr w:type="spellEnd"/>
      <w:r>
        <w:rPr>
          <w:rFonts w:ascii="Times New Roman" w:hAnsi="Times New Roman"/>
        </w:rPr>
        <w:t>.</w:t>
      </w:r>
    </w:p>
    <w:p w:rsidR="00000000" w:rsidRDefault="00895EDC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Electrical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safety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Terms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definitions</w:t>
      </w:r>
      <w:proofErr w:type="spellEnd"/>
    </w:p>
    <w:p w:rsidR="00000000" w:rsidRDefault="00895EDC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  <w:b/>
        </w:rPr>
      </w:pPr>
    </w:p>
    <w:p w:rsidR="00000000" w:rsidRDefault="00895ED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before="0" w:after="0"/>
        <w:ind w:firstLine="284"/>
        <w:jc w:val="right"/>
        <w:rPr>
          <w:i/>
          <w:sz w:val="20"/>
        </w:rPr>
      </w:pPr>
      <w:r>
        <w:rPr>
          <w:i/>
          <w:sz w:val="20"/>
        </w:rPr>
        <w:t>Дата введения 1977-01-01</w:t>
      </w:r>
    </w:p>
    <w:p w:rsidR="00000000" w:rsidRDefault="00895EDC">
      <w:pPr>
        <w:pStyle w:val="H3"/>
        <w:keepNext w:val="0"/>
        <w:spacing w:before="0" w:after="0"/>
        <w:ind w:firstLine="284"/>
        <w:jc w:val="both"/>
        <w:rPr>
          <w:b w:val="0"/>
          <w:sz w:val="20"/>
        </w:rPr>
      </w:pPr>
    </w:p>
    <w:p w:rsidR="00000000" w:rsidRDefault="00895EDC">
      <w:pPr>
        <w:pStyle w:val="H3"/>
        <w:keepNext w:val="0"/>
        <w:spacing w:before="0" w:after="0"/>
        <w:ind w:firstLine="284"/>
        <w:jc w:val="both"/>
        <w:rPr>
          <w:b w:val="0"/>
          <w:sz w:val="20"/>
        </w:rPr>
      </w:pPr>
      <w:r>
        <w:rPr>
          <w:b w:val="0"/>
          <w:sz w:val="20"/>
        </w:rPr>
        <w:t>УТВЕРЖДЕН И ВВЕДЕН В ДЕЙСТВИЕ Постановлением Государственного комитета стандартов Сов</w:t>
      </w:r>
      <w:r>
        <w:rPr>
          <w:b w:val="0"/>
          <w:sz w:val="20"/>
        </w:rPr>
        <w:t>е</w:t>
      </w:r>
      <w:r>
        <w:rPr>
          <w:b w:val="0"/>
          <w:sz w:val="20"/>
        </w:rPr>
        <w:t>та Министров СССР от 28 мая 1976 года № 1349</w:t>
      </w:r>
    </w:p>
    <w:p w:rsidR="00000000" w:rsidRDefault="00895EDC">
      <w:pPr>
        <w:pStyle w:val="H3"/>
        <w:keepNext w:val="0"/>
        <w:spacing w:before="0" w:after="0"/>
        <w:ind w:firstLine="284"/>
        <w:jc w:val="both"/>
        <w:rPr>
          <w:b w:val="0"/>
          <w:sz w:val="20"/>
        </w:rPr>
      </w:pPr>
    </w:p>
    <w:p w:rsidR="00000000" w:rsidRDefault="00895EDC">
      <w:pPr>
        <w:pStyle w:val="H3"/>
        <w:keepNext w:val="0"/>
        <w:spacing w:before="0" w:after="0"/>
        <w:ind w:firstLine="284"/>
        <w:jc w:val="both"/>
        <w:rPr>
          <w:b w:val="0"/>
          <w:sz w:val="20"/>
        </w:rPr>
      </w:pPr>
      <w:r>
        <w:rPr>
          <w:b w:val="0"/>
          <w:sz w:val="20"/>
        </w:rPr>
        <w:t>Проверен в 1986 г. Ограничение ср</w:t>
      </w:r>
      <w:r>
        <w:rPr>
          <w:b w:val="0"/>
          <w:sz w:val="20"/>
        </w:rPr>
        <w:t>о</w:t>
      </w:r>
      <w:r>
        <w:rPr>
          <w:b w:val="0"/>
          <w:sz w:val="20"/>
        </w:rPr>
        <w:t xml:space="preserve">ка действия Постановлением Госстандарта СССР от 21.10.86 № 3143 </w:t>
      </w:r>
    </w:p>
    <w:p w:rsidR="00000000" w:rsidRDefault="00895EDC">
      <w:pPr>
        <w:pStyle w:val="H3"/>
        <w:keepNext w:val="0"/>
        <w:spacing w:before="0" w:after="0"/>
        <w:ind w:firstLine="284"/>
        <w:jc w:val="both"/>
        <w:rPr>
          <w:b w:val="0"/>
          <w:sz w:val="20"/>
        </w:rPr>
      </w:pPr>
    </w:p>
    <w:p w:rsidR="00000000" w:rsidRDefault="00895EDC">
      <w:pPr>
        <w:pStyle w:val="H3"/>
        <w:keepNext w:val="0"/>
        <w:spacing w:before="0" w:after="0"/>
        <w:ind w:firstLine="284"/>
        <w:jc w:val="both"/>
        <w:rPr>
          <w:b w:val="0"/>
          <w:sz w:val="20"/>
        </w:rPr>
      </w:pPr>
      <w:r>
        <w:rPr>
          <w:b w:val="0"/>
          <w:sz w:val="20"/>
        </w:rPr>
        <w:t>ПЕРЕИЗДАНИЕ. Сентябрь 1999 г.</w:t>
      </w:r>
    </w:p>
    <w:p w:rsidR="00000000" w:rsidRDefault="00895EDC">
      <w:pPr>
        <w:pStyle w:val="H3"/>
        <w:keepNext w:val="0"/>
        <w:spacing w:before="0" w:after="0"/>
        <w:ind w:firstLine="284"/>
        <w:jc w:val="both"/>
        <w:rPr>
          <w:b w:val="0"/>
          <w:sz w:val="20"/>
        </w:rPr>
      </w:pPr>
    </w:p>
    <w:p w:rsidR="00000000" w:rsidRDefault="00895EDC">
      <w:pPr>
        <w:pStyle w:val="H3"/>
        <w:keepNext w:val="0"/>
        <w:spacing w:before="0" w:after="0"/>
        <w:ind w:firstLine="284"/>
        <w:jc w:val="both"/>
        <w:rPr>
          <w:b w:val="0"/>
          <w:sz w:val="20"/>
        </w:rPr>
      </w:pPr>
    </w:p>
    <w:p w:rsidR="00000000" w:rsidRDefault="00895EDC">
      <w:pPr>
        <w:pStyle w:val="H3"/>
        <w:keepNext w:val="0"/>
        <w:spacing w:before="0" w:after="0"/>
        <w:ind w:firstLine="284"/>
        <w:jc w:val="both"/>
        <w:rPr>
          <w:b w:val="0"/>
          <w:sz w:val="20"/>
        </w:rPr>
      </w:pPr>
      <w:r>
        <w:rPr>
          <w:b w:val="0"/>
          <w:sz w:val="20"/>
        </w:rPr>
        <w:t>Настоящий стандарт устанавливает применяемые в науке, технике и производстве терм</w:t>
      </w:r>
      <w:r>
        <w:rPr>
          <w:b w:val="0"/>
          <w:sz w:val="20"/>
        </w:rPr>
        <w:t>и</w:t>
      </w:r>
      <w:r>
        <w:rPr>
          <w:b w:val="0"/>
          <w:sz w:val="20"/>
        </w:rPr>
        <w:t>ны и определ</w:t>
      </w:r>
      <w:r>
        <w:rPr>
          <w:b w:val="0"/>
          <w:sz w:val="20"/>
        </w:rPr>
        <w:t>е</w:t>
      </w:r>
      <w:r>
        <w:rPr>
          <w:b w:val="0"/>
          <w:sz w:val="20"/>
        </w:rPr>
        <w:t xml:space="preserve">ния основных понятий в области </w:t>
      </w:r>
      <w:proofErr w:type="spellStart"/>
      <w:r>
        <w:rPr>
          <w:b w:val="0"/>
          <w:sz w:val="20"/>
        </w:rPr>
        <w:t>электробезопасности</w:t>
      </w:r>
      <w:proofErr w:type="spellEnd"/>
      <w:r>
        <w:rPr>
          <w:b w:val="0"/>
          <w:sz w:val="20"/>
        </w:rPr>
        <w:t>.</w:t>
      </w:r>
    </w:p>
    <w:p w:rsidR="00000000" w:rsidRDefault="00895EDC">
      <w:pPr>
        <w:pStyle w:val="H3"/>
        <w:keepNext w:val="0"/>
        <w:spacing w:before="0" w:after="0"/>
        <w:ind w:firstLine="284"/>
        <w:jc w:val="both"/>
        <w:rPr>
          <w:b w:val="0"/>
          <w:sz w:val="20"/>
        </w:rPr>
      </w:pPr>
      <w:r>
        <w:rPr>
          <w:b w:val="0"/>
          <w:sz w:val="20"/>
        </w:rPr>
        <w:t>Термины, установленные настоящим стандартом, обязательны для применения в док</w:t>
      </w:r>
      <w:r>
        <w:rPr>
          <w:b w:val="0"/>
          <w:sz w:val="20"/>
        </w:rPr>
        <w:t>у</w:t>
      </w:r>
      <w:r>
        <w:rPr>
          <w:b w:val="0"/>
          <w:sz w:val="20"/>
        </w:rPr>
        <w:t>ментации всех видов (включая Общесоюзные классификаторы технико-экономической инфо</w:t>
      </w:r>
      <w:r>
        <w:rPr>
          <w:b w:val="0"/>
          <w:sz w:val="20"/>
        </w:rPr>
        <w:t>р</w:t>
      </w:r>
      <w:r>
        <w:rPr>
          <w:b w:val="0"/>
          <w:sz w:val="20"/>
        </w:rPr>
        <w:t>мации, тезаурусы и дескрипторные словари), учебниках, учебных пособиях, научно-технической и справочной литературе.</w:t>
      </w:r>
    </w:p>
    <w:p w:rsidR="00000000" w:rsidRDefault="00895EDC">
      <w:pPr>
        <w:pStyle w:val="H3"/>
        <w:keepNext w:val="0"/>
        <w:spacing w:before="0" w:after="0"/>
        <w:ind w:firstLine="284"/>
        <w:jc w:val="both"/>
        <w:rPr>
          <w:b w:val="0"/>
          <w:sz w:val="20"/>
        </w:rPr>
      </w:pPr>
      <w:r>
        <w:rPr>
          <w:b w:val="0"/>
          <w:sz w:val="20"/>
        </w:rPr>
        <w:t>Для каждого понятия установлен один стандартизованный термин. Применение терм</w:t>
      </w:r>
      <w:r>
        <w:rPr>
          <w:b w:val="0"/>
          <w:sz w:val="20"/>
        </w:rPr>
        <w:t>и</w:t>
      </w:r>
      <w:r>
        <w:rPr>
          <w:b w:val="0"/>
          <w:sz w:val="20"/>
        </w:rPr>
        <w:t>нов-синонимов стандартизованного термина запрещается.</w:t>
      </w:r>
    </w:p>
    <w:p w:rsidR="00000000" w:rsidRDefault="00895EDC">
      <w:pPr>
        <w:pStyle w:val="H3"/>
        <w:keepNext w:val="0"/>
        <w:spacing w:before="0" w:after="0"/>
        <w:ind w:firstLine="284"/>
        <w:jc w:val="both"/>
        <w:rPr>
          <w:b w:val="0"/>
          <w:sz w:val="20"/>
        </w:rPr>
      </w:pPr>
      <w:r>
        <w:rPr>
          <w:b w:val="0"/>
          <w:sz w:val="20"/>
        </w:rPr>
        <w:t>Недопустимые к применению термины-синонимы обозначены пометой "</w:t>
      </w:r>
      <w:proofErr w:type="spellStart"/>
      <w:r>
        <w:rPr>
          <w:b w:val="0"/>
          <w:sz w:val="20"/>
        </w:rPr>
        <w:t>Ндп</w:t>
      </w:r>
      <w:proofErr w:type="spellEnd"/>
      <w:r>
        <w:rPr>
          <w:b w:val="0"/>
          <w:sz w:val="20"/>
        </w:rPr>
        <w:t>".</w:t>
      </w:r>
    </w:p>
    <w:p w:rsidR="00000000" w:rsidRDefault="00895EDC">
      <w:pPr>
        <w:pStyle w:val="H3"/>
        <w:keepNext w:val="0"/>
        <w:spacing w:before="0" w:after="0"/>
        <w:ind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Для отдельных стандартизованных </w:t>
      </w:r>
      <w:r>
        <w:rPr>
          <w:b w:val="0"/>
          <w:sz w:val="20"/>
        </w:rPr>
        <w:t>терминов в стандарте приведены их краткие формы, которые разрешается применять в случаях, исключающих возможность их различного толков</w:t>
      </w:r>
      <w:r>
        <w:rPr>
          <w:b w:val="0"/>
          <w:sz w:val="20"/>
        </w:rPr>
        <w:t>а</w:t>
      </w:r>
      <w:r>
        <w:rPr>
          <w:b w:val="0"/>
          <w:sz w:val="20"/>
        </w:rPr>
        <w:t>ния.</w:t>
      </w:r>
    </w:p>
    <w:p w:rsidR="00000000" w:rsidRDefault="00895EDC">
      <w:pPr>
        <w:pStyle w:val="H3"/>
        <w:keepNext w:val="0"/>
        <w:spacing w:before="0" w:after="0"/>
        <w:ind w:firstLine="284"/>
        <w:jc w:val="both"/>
        <w:rPr>
          <w:b w:val="0"/>
          <w:sz w:val="20"/>
        </w:rPr>
      </w:pPr>
      <w:r>
        <w:rPr>
          <w:b w:val="0"/>
          <w:sz w:val="20"/>
        </w:rPr>
        <w:t>В стандарте приведен алфавитный указатель содержащихся в нем терминов.</w:t>
      </w:r>
    </w:p>
    <w:p w:rsidR="00000000" w:rsidRDefault="00895EDC">
      <w:pPr>
        <w:pStyle w:val="H3"/>
        <w:keepNext w:val="0"/>
        <w:spacing w:before="0" w:after="0"/>
        <w:ind w:firstLine="284"/>
        <w:jc w:val="both"/>
        <w:rPr>
          <w:b w:val="0"/>
          <w:sz w:val="20"/>
        </w:rPr>
      </w:pPr>
      <w:r>
        <w:rPr>
          <w:b w:val="0"/>
          <w:sz w:val="20"/>
        </w:rPr>
        <w:t>Стандартизованные термины набраны полужирным шрифтом, их краткая форма - све</w:t>
      </w:r>
      <w:r>
        <w:rPr>
          <w:b w:val="0"/>
          <w:sz w:val="20"/>
        </w:rPr>
        <w:t>т</w:t>
      </w:r>
      <w:r>
        <w:rPr>
          <w:b w:val="0"/>
          <w:sz w:val="20"/>
        </w:rPr>
        <w:t>лым, а недопуст</w:t>
      </w:r>
      <w:r>
        <w:rPr>
          <w:b w:val="0"/>
          <w:sz w:val="20"/>
        </w:rPr>
        <w:t>и</w:t>
      </w:r>
      <w:r>
        <w:rPr>
          <w:b w:val="0"/>
          <w:sz w:val="20"/>
        </w:rPr>
        <w:t>мые синонимы - курсивом.</w:t>
      </w:r>
    </w:p>
    <w:p w:rsidR="00000000" w:rsidRDefault="00895EDC">
      <w:pPr>
        <w:pStyle w:val="H3"/>
        <w:keepNext w:val="0"/>
        <w:spacing w:before="0" w:after="0"/>
        <w:ind w:firstLine="284"/>
        <w:jc w:val="both"/>
        <w:rPr>
          <w:b w:val="0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Термин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</w:rPr>
              <w:t>Электробезопа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ность</w:t>
            </w:r>
            <w:proofErr w:type="spellEnd"/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Система организационных и технических мероприятий и средств,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печивающих защиту людей  от  вредного и опасного воздействия электр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ческог</w:t>
            </w:r>
            <w:r>
              <w:rPr>
                <w:rFonts w:ascii="Times New Roman" w:hAnsi="Times New Roman"/>
              </w:rPr>
              <w:t>о тока, электрической дуги, электромагнитного поля и статического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тричества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</w:rPr>
              <w:t>Электротравма</w:t>
            </w:r>
            <w:proofErr w:type="spellEnd"/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Травма, вызванная воздействием электрического тока или электрич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дуги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</w:rPr>
              <w:t>Электротравм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тизм</w:t>
            </w:r>
            <w:proofErr w:type="spellEnd"/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Явление, характеризующееся совокупностью </w:t>
            </w:r>
            <w:proofErr w:type="spellStart"/>
            <w:r>
              <w:rPr>
                <w:rFonts w:ascii="Times New Roman" w:hAnsi="Times New Roman"/>
              </w:rPr>
              <w:t>электр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травм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/>
                <w:b/>
              </w:rPr>
              <w:t>Электроустановка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19431-84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/>
                <w:b/>
              </w:rPr>
              <w:t>Электрическое замык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ние на корпус</w:t>
            </w:r>
          </w:p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Замыкание на корпус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Случайное электрическое соединение токоведущей части с металлич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скими нетоковедущими частями электроустановки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6. </w:t>
            </w:r>
            <w:r>
              <w:rPr>
                <w:rFonts w:ascii="Times New Roman" w:hAnsi="Times New Roman"/>
                <w:b/>
              </w:rPr>
              <w:t>Электрическое замык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ние на землю</w:t>
            </w:r>
          </w:p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Замыкание на землю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Сл</w:t>
            </w:r>
            <w:r>
              <w:rPr>
                <w:rFonts w:ascii="Times New Roman" w:hAnsi="Times New Roman"/>
              </w:rPr>
              <w:t>учайное электрическое соединение токоведущей части непосредс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венно с землей или нетоковедущими </w:t>
            </w:r>
            <w:r>
              <w:rPr>
                <w:rFonts w:ascii="Times New Roman" w:hAnsi="Times New Roman"/>
              </w:rPr>
              <w:lastRenderedPageBreak/>
              <w:t>проводящими конструкциями, или предметами, не изолированн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ми от земли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7. </w:t>
            </w:r>
            <w:r>
              <w:rPr>
                <w:rFonts w:ascii="Times New Roman" w:hAnsi="Times New Roman"/>
                <w:b/>
              </w:rPr>
              <w:t>Ток замыкания на зе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лю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Ток, проходящий через место замыкания на землю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>
              <w:rPr>
                <w:rFonts w:ascii="Times New Roman" w:hAnsi="Times New Roman"/>
                <w:b/>
              </w:rPr>
              <w:t>Зона растекания тока замыкания на землю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растекания тока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земли, за пределами которой электрический потенциал, обусло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ленный токами замыкания на землю, может быть условно принят равным нулю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>
              <w:rPr>
                <w:rFonts w:ascii="Times New Roman" w:hAnsi="Times New Roman"/>
                <w:b/>
              </w:rPr>
              <w:t>Напряжение относ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тельно земли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Напряжение относительно точки земли,</w:t>
            </w:r>
            <w:r>
              <w:rPr>
                <w:rFonts w:ascii="Times New Roman" w:hAnsi="Times New Roman"/>
              </w:rPr>
              <w:t xml:space="preserve"> находящейся вне зоны растек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тока замыкания на землю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>
              <w:rPr>
                <w:rFonts w:ascii="Times New Roman" w:hAnsi="Times New Roman"/>
                <w:b/>
              </w:rPr>
              <w:t>Однофазное прико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новение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Прикосновение к одной фазе электроустановки, находящейся под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пряжением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  <w:r>
              <w:rPr>
                <w:rFonts w:ascii="Times New Roman" w:hAnsi="Times New Roman"/>
                <w:b/>
              </w:rPr>
              <w:t>Однополюсное пр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косновение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Прикосновение к полюсу электроустановки, находящейся под напряж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r>
              <w:rPr>
                <w:rFonts w:ascii="Times New Roman" w:hAnsi="Times New Roman"/>
                <w:b/>
              </w:rPr>
              <w:t>Двухфазное прикосн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вение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Одновременное прикосновение к двум фазам электроустановки,   нах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дящейся под напряжением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>
              <w:rPr>
                <w:rFonts w:ascii="Times New Roman" w:hAnsi="Times New Roman"/>
                <w:b/>
              </w:rPr>
              <w:t>Двухполюсное пр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косновение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Одновременное прикосновение к двум полюсам электроустановки,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ходящейся под напряжением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>
              <w:rPr>
                <w:rFonts w:ascii="Times New Roman" w:hAnsi="Times New Roman"/>
                <w:b/>
              </w:rPr>
              <w:t>Ощутим</w:t>
            </w:r>
            <w:r>
              <w:rPr>
                <w:rFonts w:ascii="Times New Roman" w:hAnsi="Times New Roman"/>
                <w:b/>
              </w:rPr>
              <w:t>ый ток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Электрический ток, вызывающий при прохождении через  организм  ощутимые раздражения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proofErr w:type="spellStart"/>
            <w:r>
              <w:rPr>
                <w:rFonts w:ascii="Times New Roman" w:hAnsi="Times New Roman"/>
                <w:b/>
              </w:rPr>
              <w:t>Неотпускающий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ток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Электрический ток, вызывающий при прохождении через  человека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преодолимые судорожные сокращения мышц  руки, в которой зажат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водник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  <w:proofErr w:type="spellStart"/>
            <w:r>
              <w:rPr>
                <w:rFonts w:ascii="Times New Roman" w:hAnsi="Times New Roman"/>
                <w:b/>
              </w:rPr>
              <w:t>Фибрилляционный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ток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Электрический ток, вызывающий при прохождении через организм </w:t>
            </w:r>
            <w:proofErr w:type="spellStart"/>
            <w:r>
              <w:rPr>
                <w:rFonts w:ascii="Times New Roman" w:hAnsi="Times New Roman"/>
              </w:rPr>
              <w:t>фибрилляцию</w:t>
            </w:r>
            <w:proofErr w:type="spellEnd"/>
            <w:r>
              <w:rPr>
                <w:rFonts w:ascii="Times New Roman" w:hAnsi="Times New Roman"/>
              </w:rPr>
              <w:t xml:space="preserve">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17. </w:t>
            </w:r>
            <w:r>
              <w:rPr>
                <w:rFonts w:ascii="Times New Roman" w:hAnsi="Times New Roman"/>
                <w:b/>
              </w:rPr>
              <w:t xml:space="preserve">Пороговый ощутимый ток </w:t>
            </w:r>
          </w:p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Ндп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</w:rPr>
              <w:t>Порог ощутимого тока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Наименьшее значение ощутимого 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18. </w:t>
            </w:r>
            <w:r>
              <w:rPr>
                <w:rFonts w:ascii="Times New Roman" w:hAnsi="Times New Roman"/>
                <w:b/>
              </w:rPr>
              <w:t xml:space="preserve">Пороговый </w:t>
            </w:r>
            <w:proofErr w:type="spellStart"/>
            <w:r>
              <w:rPr>
                <w:rFonts w:ascii="Times New Roman" w:hAnsi="Times New Roman"/>
                <w:b/>
              </w:rPr>
              <w:t>неотпу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кающий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ток</w:t>
            </w:r>
          </w:p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Ндп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</w:rPr>
              <w:t xml:space="preserve">Порог </w:t>
            </w:r>
            <w:proofErr w:type="spellStart"/>
            <w:r>
              <w:rPr>
                <w:rFonts w:ascii="Times New Roman" w:hAnsi="Times New Roman"/>
                <w:i/>
              </w:rPr>
              <w:t>неотпуска</w:t>
            </w:r>
            <w:r>
              <w:rPr>
                <w:rFonts w:ascii="Times New Roman" w:hAnsi="Times New Roman"/>
                <w:i/>
              </w:rPr>
              <w:t>ю</w:t>
            </w:r>
            <w:r>
              <w:rPr>
                <w:rFonts w:ascii="Times New Roman" w:hAnsi="Times New Roman"/>
                <w:i/>
              </w:rPr>
              <w:t>щего</w:t>
            </w:r>
            <w:proofErr w:type="spellEnd"/>
            <w:r>
              <w:rPr>
                <w:rFonts w:ascii="Times New Roman" w:hAnsi="Times New Roman"/>
                <w:i/>
              </w:rPr>
              <w:t xml:space="preserve"> тока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</w:t>
            </w:r>
            <w:r>
              <w:rPr>
                <w:rFonts w:ascii="Times New Roman" w:hAnsi="Times New Roman"/>
              </w:rPr>
              <w:t xml:space="preserve">меньшее значение </w:t>
            </w:r>
            <w:proofErr w:type="spellStart"/>
            <w:r>
              <w:rPr>
                <w:rFonts w:ascii="Times New Roman" w:hAnsi="Times New Roman"/>
              </w:rPr>
              <w:t>неотпускающего</w:t>
            </w:r>
            <w:proofErr w:type="spellEnd"/>
            <w:r>
              <w:rPr>
                <w:rFonts w:ascii="Times New Roman" w:hAnsi="Times New Roman"/>
              </w:rPr>
              <w:t xml:space="preserve"> 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19. </w:t>
            </w:r>
            <w:r>
              <w:rPr>
                <w:rFonts w:ascii="Times New Roman" w:hAnsi="Times New Roman"/>
                <w:b/>
              </w:rPr>
              <w:t xml:space="preserve">Пороговый </w:t>
            </w:r>
            <w:proofErr w:type="spellStart"/>
            <w:r>
              <w:rPr>
                <w:rFonts w:ascii="Times New Roman" w:hAnsi="Times New Roman"/>
                <w:b/>
              </w:rPr>
              <w:t>фибри</w:t>
            </w:r>
            <w:r>
              <w:rPr>
                <w:rFonts w:ascii="Times New Roman" w:hAnsi="Times New Roman"/>
                <w:b/>
              </w:rPr>
              <w:t>л</w:t>
            </w:r>
            <w:r>
              <w:rPr>
                <w:rFonts w:ascii="Times New Roman" w:hAnsi="Times New Roman"/>
                <w:b/>
              </w:rPr>
              <w:t>ляционный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ток</w:t>
            </w:r>
          </w:p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Ндп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</w:rPr>
              <w:t xml:space="preserve">Порог </w:t>
            </w:r>
            <w:proofErr w:type="spellStart"/>
            <w:r>
              <w:rPr>
                <w:rFonts w:ascii="Times New Roman" w:hAnsi="Times New Roman"/>
                <w:i/>
              </w:rPr>
              <w:t>фибрилляц</w:t>
            </w:r>
            <w:r>
              <w:rPr>
                <w:rFonts w:ascii="Times New Roman" w:hAnsi="Times New Roman"/>
                <w:i/>
              </w:rPr>
              <w:t>и</w:t>
            </w:r>
            <w:r>
              <w:rPr>
                <w:rFonts w:ascii="Times New Roman" w:hAnsi="Times New Roman"/>
                <w:i/>
              </w:rPr>
              <w:t>онного</w:t>
            </w:r>
            <w:proofErr w:type="spellEnd"/>
            <w:r>
              <w:rPr>
                <w:rFonts w:ascii="Times New Roman" w:hAnsi="Times New Roman"/>
                <w:i/>
              </w:rPr>
              <w:t xml:space="preserve"> тока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Наименьшее значение </w:t>
            </w:r>
            <w:proofErr w:type="spellStart"/>
            <w:r>
              <w:rPr>
                <w:rFonts w:ascii="Times New Roman" w:hAnsi="Times New Roman"/>
              </w:rPr>
              <w:t>фибрилляционного</w:t>
            </w:r>
            <w:proofErr w:type="spellEnd"/>
            <w:r>
              <w:rPr>
                <w:rFonts w:ascii="Times New Roman" w:hAnsi="Times New Roman"/>
              </w:rPr>
              <w:t xml:space="preserve"> 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</w:t>
            </w:r>
            <w:r>
              <w:rPr>
                <w:rFonts w:ascii="Times New Roman" w:hAnsi="Times New Roman"/>
                <w:b/>
              </w:rPr>
              <w:t>Напряжение прико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новения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Напряжение между двумя точками цепи тока, которых одновременно касается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 </w:t>
            </w:r>
            <w:r>
              <w:rPr>
                <w:rFonts w:ascii="Times New Roman" w:hAnsi="Times New Roman"/>
                <w:b/>
              </w:rPr>
              <w:t>Напряжение шага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Напряжение между двумя точками цепи тока, находящихся одна от другой на расстоянии шага, на которых одн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временно стоит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 </w:t>
            </w:r>
            <w:r>
              <w:rPr>
                <w:rFonts w:ascii="Times New Roman" w:hAnsi="Times New Roman"/>
                <w:b/>
              </w:rPr>
              <w:t>Защита от прикосн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вения к токоведущим частям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от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косновения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Устройство, предотвращающее прик</w:t>
            </w:r>
            <w:r>
              <w:rPr>
                <w:rFonts w:ascii="Times New Roman" w:hAnsi="Times New Roman"/>
              </w:rPr>
              <w:t>основение или приближение на опасное расстояние к токоведущим частям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 </w:t>
            </w:r>
            <w:r>
              <w:rPr>
                <w:rFonts w:ascii="Times New Roman" w:hAnsi="Times New Roman"/>
                <w:b/>
              </w:rPr>
              <w:t>Защитное заземл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ние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Преднамеренное электрическое соединение с землей или ее эквивале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том  металлических нетоковедущих частей, которые могут оказаться под напряжением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24. </w:t>
            </w:r>
            <w:proofErr w:type="spellStart"/>
            <w:r>
              <w:rPr>
                <w:rFonts w:ascii="Times New Roman" w:hAnsi="Times New Roman"/>
                <w:b/>
              </w:rPr>
              <w:t>Зануление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Ндп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</w:rPr>
              <w:t xml:space="preserve">Защитное </w:t>
            </w:r>
            <w:proofErr w:type="spellStart"/>
            <w:r>
              <w:rPr>
                <w:rFonts w:ascii="Times New Roman" w:hAnsi="Times New Roman"/>
                <w:i/>
              </w:rPr>
              <w:t>зануление</w:t>
            </w:r>
            <w:proofErr w:type="spellEnd"/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Преднамеренное электрическое соединение с нулевым защитным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водником металлических нетоковедущих   частей, которые могут  оказаться под напряжением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 </w:t>
            </w:r>
            <w:r>
              <w:rPr>
                <w:rFonts w:ascii="Times New Roman" w:hAnsi="Times New Roman"/>
                <w:b/>
              </w:rPr>
              <w:t>Нулевой защитный проводник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Проводник, соединяющий </w:t>
            </w:r>
            <w:proofErr w:type="spellStart"/>
            <w:r>
              <w:rPr>
                <w:rFonts w:ascii="Times New Roman" w:hAnsi="Times New Roman"/>
              </w:rPr>
              <w:t>зануляемые</w:t>
            </w:r>
            <w:proofErr w:type="spellEnd"/>
            <w:r>
              <w:rPr>
                <w:rFonts w:ascii="Times New Roman" w:hAnsi="Times New Roman"/>
              </w:rPr>
              <w:t xml:space="preserve"> части с </w:t>
            </w:r>
            <w:proofErr w:type="spellStart"/>
            <w:r>
              <w:rPr>
                <w:rFonts w:ascii="Times New Roman" w:hAnsi="Times New Roman"/>
              </w:rPr>
              <w:t>глухозаз</w:t>
            </w:r>
            <w:r>
              <w:rPr>
                <w:rFonts w:ascii="Times New Roman" w:hAnsi="Times New Roman"/>
              </w:rPr>
              <w:t>емленной</w:t>
            </w:r>
            <w:proofErr w:type="spellEnd"/>
            <w:r>
              <w:rPr>
                <w:rFonts w:ascii="Times New Roman" w:hAnsi="Times New Roman"/>
              </w:rPr>
              <w:t xml:space="preserve"> не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тральной точкой обмотки источника тока или  ее эквивалентом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 </w:t>
            </w:r>
            <w:r>
              <w:rPr>
                <w:rFonts w:ascii="Times New Roman" w:hAnsi="Times New Roman"/>
                <w:b/>
              </w:rPr>
              <w:t>Защитное  откл</w:t>
            </w:r>
            <w:r>
              <w:rPr>
                <w:rFonts w:ascii="Times New Roman" w:hAnsi="Times New Roman"/>
                <w:b/>
              </w:rPr>
              <w:t>ю</w:t>
            </w:r>
            <w:r>
              <w:rPr>
                <w:rFonts w:ascii="Times New Roman" w:hAnsi="Times New Roman"/>
                <w:b/>
              </w:rPr>
              <w:t>чение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Быстродействующая защита, обеспечивающая автоматическое откл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чение электроустановки при возникновении в ней опасности поражения током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27. </w:t>
            </w:r>
            <w:r>
              <w:rPr>
                <w:rFonts w:ascii="Times New Roman" w:hAnsi="Times New Roman"/>
                <w:b/>
              </w:rPr>
              <w:t>Электрическое ра</w:t>
            </w:r>
            <w:r>
              <w:rPr>
                <w:rFonts w:ascii="Times New Roman" w:hAnsi="Times New Roman"/>
                <w:b/>
              </w:rPr>
              <w:t>з</w:t>
            </w:r>
            <w:r>
              <w:rPr>
                <w:rFonts w:ascii="Times New Roman" w:hAnsi="Times New Roman"/>
                <w:b/>
              </w:rPr>
              <w:t>деление сети</w:t>
            </w:r>
          </w:p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Разделение сети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Разделение электрической сети на отдельные электрически не связа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ные между собой участки с помощью разд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ляющего трансформатора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 </w:t>
            </w:r>
            <w:r>
              <w:rPr>
                <w:rFonts w:ascii="Times New Roman" w:hAnsi="Times New Roman"/>
                <w:b/>
              </w:rPr>
              <w:t>Разделяющий тран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форматор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Специальный трансформатор, предназначенный для отделения прие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ника энер</w:t>
            </w:r>
            <w:r>
              <w:rPr>
                <w:rFonts w:ascii="Times New Roman" w:hAnsi="Times New Roman"/>
              </w:rPr>
              <w:t xml:space="preserve">гии от первичной </w:t>
            </w:r>
            <w:r>
              <w:rPr>
                <w:rFonts w:ascii="Times New Roman" w:hAnsi="Times New Roman"/>
              </w:rPr>
              <w:lastRenderedPageBreak/>
              <w:t>электрической сети и сети заземления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29. </w:t>
            </w:r>
            <w:r>
              <w:rPr>
                <w:rFonts w:ascii="Times New Roman" w:hAnsi="Times New Roman"/>
                <w:b/>
              </w:rPr>
              <w:t>Выравнивание поте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циала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снижения напряжения прикосновения и шага между точками электрической цепи, к которым возможно одновременное прикосновение или на которых может одновр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менно стоять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 </w:t>
            </w:r>
            <w:r>
              <w:rPr>
                <w:rFonts w:ascii="Times New Roman" w:hAnsi="Times New Roman"/>
                <w:b/>
              </w:rPr>
              <w:t>Малое напряжение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Ндп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</w:rPr>
              <w:t>Безопасное н</w:t>
            </w:r>
            <w:r>
              <w:rPr>
                <w:rFonts w:ascii="Times New Roman" w:hAnsi="Times New Roman"/>
                <w:i/>
              </w:rPr>
              <w:t>а</w:t>
            </w:r>
            <w:r>
              <w:rPr>
                <w:rFonts w:ascii="Times New Roman" w:hAnsi="Times New Roman"/>
                <w:i/>
              </w:rPr>
              <w:t>пряжение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Номинальное напряжение не более 42 В, применяемое в целях умен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шения опасности поражения электрическим 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31. </w:t>
            </w:r>
            <w:r>
              <w:rPr>
                <w:rFonts w:ascii="Times New Roman" w:hAnsi="Times New Roman"/>
                <w:b/>
              </w:rPr>
              <w:t>Блокировка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18311-80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32. </w:t>
            </w:r>
            <w:r>
              <w:rPr>
                <w:rFonts w:ascii="Times New Roman" w:hAnsi="Times New Roman"/>
                <w:b/>
              </w:rPr>
              <w:t>Рабочая изоляция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Электрическая изоляция токоведущих час</w:t>
            </w:r>
            <w:r>
              <w:rPr>
                <w:rFonts w:ascii="Times New Roman" w:hAnsi="Times New Roman"/>
              </w:rPr>
              <w:t>тей электроустановки, обесп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чивающая ее нормальную работу и защиту от поражения электрическим током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33. </w:t>
            </w:r>
            <w:r>
              <w:rPr>
                <w:rFonts w:ascii="Times New Roman" w:hAnsi="Times New Roman"/>
                <w:b/>
              </w:rPr>
              <w:t>Дополнительная из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ляция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Электрическая изоляция, предусмотренная дополнительно к рабочей изоляции для защиты от поражения электрическим током в  случае  повр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ждения  рабочей изоляции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34. </w:t>
            </w:r>
            <w:r>
              <w:rPr>
                <w:rFonts w:ascii="Times New Roman" w:hAnsi="Times New Roman"/>
                <w:b/>
              </w:rPr>
              <w:t>Двойная изоляция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Электрическая изоляция, состоящая из рабочей и дополнительной из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 </w:t>
            </w:r>
            <w:r>
              <w:rPr>
                <w:rFonts w:ascii="Times New Roman" w:hAnsi="Times New Roman"/>
                <w:b/>
              </w:rPr>
              <w:t>Усиленная изол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>ция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Улучшенная рабочая изоляция, обеспечивающая такую же степень 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щиты  от поражения электрическим током,  как</w:t>
            </w:r>
            <w:r>
              <w:rPr>
                <w:rFonts w:ascii="Times New Roman" w:hAnsi="Times New Roman"/>
              </w:rPr>
              <w:t xml:space="preserve"> и двойная изоляция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36. </w:t>
            </w:r>
            <w:r>
              <w:rPr>
                <w:rFonts w:ascii="Times New Roman" w:hAnsi="Times New Roman"/>
                <w:b/>
              </w:rPr>
              <w:t>Электрозащитные средства</w:t>
            </w:r>
          </w:p>
        </w:tc>
        <w:tc>
          <w:tcPr>
            <w:tcW w:w="52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Переносимые и перевозимые изделия, служащие для защиты людей, работающих с электроустановками, от  поражения электрическим током, от воздействия электр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ческой дуги и электромагнитного поля</w:t>
            </w:r>
          </w:p>
        </w:tc>
      </w:tr>
    </w:tbl>
    <w:p w:rsidR="00000000" w:rsidRDefault="00895EDC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895EDC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895EDC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Алфавитный указатель терминов</w:t>
      </w:r>
    </w:p>
    <w:p w:rsidR="00000000" w:rsidRDefault="00895EDC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Блокировка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</w:rPr>
              <w:t>Выравнивание потенциала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Заземление защитное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Замыкание на землю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Замыкание на землю электрическое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Замыкание на корпус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Замыкание на корпус электрическое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Зануление</w:t>
            </w:r>
            <w:proofErr w:type="spellEnd"/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i/>
              </w:rPr>
              <w:t>Зануление</w:t>
            </w:r>
            <w:proofErr w:type="spellEnd"/>
            <w:r>
              <w:rPr>
                <w:rFonts w:ascii="Times New Roman" w:hAnsi="Times New Roman"/>
                <w:i/>
              </w:rPr>
              <w:t xml:space="preserve"> защитное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Защита от прикосн</w:t>
            </w:r>
            <w:r>
              <w:rPr>
                <w:rFonts w:ascii="Times New Roman" w:hAnsi="Times New Roman"/>
              </w:rPr>
              <w:t>овения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Защита от прикосновения к токоведущим частям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Зона растекания тока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Зона растекания тока замыкания на землю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Изоляция двойная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Изоляция дополнительная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Изоляция рабочая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Изоляция усиленная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Напряжение безопасное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Напряжение малое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Напряжение относительно земли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Напряжение прикосновения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Напряжение шага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Отключение защитное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Порог </w:t>
            </w:r>
            <w:proofErr w:type="spellStart"/>
            <w:r>
              <w:rPr>
                <w:rFonts w:ascii="Times New Roman" w:hAnsi="Times New Roman"/>
                <w:i/>
              </w:rPr>
              <w:t>неотпускающего</w:t>
            </w:r>
            <w:proofErr w:type="spellEnd"/>
            <w:r>
              <w:rPr>
                <w:rFonts w:ascii="Times New Roman" w:hAnsi="Times New Roman"/>
                <w:i/>
              </w:rPr>
              <w:t xml:space="preserve"> тока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Порог ощутимого тока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Порог </w:t>
            </w:r>
            <w:proofErr w:type="spellStart"/>
            <w:r>
              <w:rPr>
                <w:rFonts w:ascii="Times New Roman" w:hAnsi="Times New Roman"/>
                <w:i/>
              </w:rPr>
              <w:t>фибрилляционного</w:t>
            </w:r>
            <w:proofErr w:type="spellEnd"/>
            <w:r>
              <w:rPr>
                <w:rFonts w:ascii="Times New Roman" w:hAnsi="Times New Roman"/>
                <w:i/>
              </w:rPr>
              <w:t xml:space="preserve"> тока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Прикосновение двухполюсное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Прикосновение двухфаз</w:t>
            </w:r>
            <w:r>
              <w:rPr>
                <w:rFonts w:ascii="Times New Roman" w:hAnsi="Times New Roman"/>
                <w:b/>
              </w:rPr>
              <w:t>ное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Прикосновение однополюсное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Прикосновение однофазное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Проводник защитный нулевой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Разделение сети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Разделение сети электрическое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Средства электрозащитные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Ток замыкания на землю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Ток </w:t>
            </w:r>
            <w:proofErr w:type="spellStart"/>
            <w:r>
              <w:rPr>
                <w:rFonts w:ascii="Times New Roman" w:hAnsi="Times New Roman"/>
                <w:b/>
              </w:rPr>
              <w:t>неотпускающий</w:t>
            </w:r>
            <w:proofErr w:type="spellEnd"/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Ток </w:t>
            </w:r>
            <w:proofErr w:type="spellStart"/>
            <w:r>
              <w:rPr>
                <w:rFonts w:ascii="Times New Roman" w:hAnsi="Times New Roman"/>
                <w:b/>
              </w:rPr>
              <w:t>неотпускающий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пороговый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Ток ощутимый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Ток ощутимый пороговый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Ток </w:t>
            </w:r>
            <w:proofErr w:type="spellStart"/>
            <w:r>
              <w:rPr>
                <w:rFonts w:ascii="Times New Roman" w:hAnsi="Times New Roman"/>
                <w:b/>
              </w:rPr>
              <w:t>фибрилляционный</w:t>
            </w:r>
            <w:proofErr w:type="spellEnd"/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Ток </w:t>
            </w:r>
            <w:proofErr w:type="spellStart"/>
            <w:r>
              <w:rPr>
                <w:rFonts w:ascii="Times New Roman" w:hAnsi="Times New Roman"/>
                <w:b/>
              </w:rPr>
              <w:t>фибрилляционный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пороговый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Трансформатор разделяющий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Электробезопасность</w:t>
            </w:r>
            <w:proofErr w:type="spellEnd"/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Электротравма</w:t>
            </w:r>
            <w:proofErr w:type="spellEnd"/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Электротравматизм</w:t>
            </w:r>
            <w:proofErr w:type="spellEnd"/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000000" w:rsidRDefault="00895EDC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Электроустановка</w:t>
            </w:r>
          </w:p>
        </w:tc>
        <w:tc>
          <w:tcPr>
            <w:tcW w:w="1843" w:type="dxa"/>
          </w:tcPr>
          <w:p w:rsidR="00000000" w:rsidRDefault="00895EDC">
            <w:pPr>
              <w:pStyle w:val="A10"/>
              <w:tabs>
                <w:tab w:val="clear" w:pos="959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000000" w:rsidRDefault="00895EDC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sectPr w:rsidR="00000000">
      <w:pgSz w:w="11907" w:h="16840" w:code="9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EDC"/>
    <w:rsid w:val="008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next w:val="N"/>
    <w:pPr>
      <w:spacing w:before="0" w:after="0"/>
    </w:pPr>
  </w:style>
  <w:style w:type="paragraph" w:customStyle="1" w:styleId="N">
    <w:name w:val="N"/>
    <w:basedOn w:val="a"/>
    <w:next w:val="O"/>
    <w:pPr>
      <w:spacing w:before="0" w:after="0"/>
      <w:ind w:left="360"/>
    </w:pPr>
  </w:style>
  <w:style w:type="character" w:customStyle="1" w:styleId="I">
    <w:name w:val="I"/>
    <w:rPr>
      <w:i/>
    </w:rPr>
  </w:style>
  <w:style w:type="paragraph" w:customStyle="1" w:styleId="i0">
    <w:name w:val="i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i/>
      <w:spacing w:val="-1"/>
      <w:kern w:val="65535"/>
      <w:position w:val="-1"/>
      <w:sz w:val="24"/>
      <w:lang w:val="en-US"/>
    </w:rPr>
  </w:style>
  <w:style w:type="paragraph" w:customStyle="1" w:styleId="H1">
    <w:name w:val="H1"/>
    <w:basedOn w:val="a"/>
    <w:next w:val="a"/>
    <w:pPr>
      <w:keepNext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</w:pPr>
    <w:rPr>
      <w:b/>
      <w:sz w:val="36"/>
    </w:rPr>
  </w:style>
  <w:style w:type="paragraph" w:customStyle="1" w:styleId="H3">
    <w:name w:val="H3"/>
    <w:basedOn w:val="a"/>
    <w:next w:val="a"/>
    <w:pPr>
      <w:keepNext/>
    </w:pPr>
    <w:rPr>
      <w:b/>
      <w:sz w:val="28"/>
    </w:rPr>
  </w:style>
  <w:style w:type="paragraph" w:customStyle="1" w:styleId="H4">
    <w:name w:val="H4"/>
    <w:basedOn w:val="a"/>
    <w:next w:val="a"/>
    <w:pPr>
      <w:keepNext/>
    </w:pPr>
    <w:rPr>
      <w:b/>
    </w:rPr>
  </w:style>
  <w:style w:type="paragraph" w:customStyle="1" w:styleId="H5">
    <w:name w:val="H5"/>
    <w:basedOn w:val="a"/>
    <w:next w:val="a"/>
    <w:pPr>
      <w:keepNext/>
    </w:pPr>
    <w:rPr>
      <w:b/>
      <w:sz w:val="20"/>
    </w:rPr>
  </w:style>
  <w:style w:type="paragraph" w:customStyle="1" w:styleId="H6">
    <w:name w:val="H6"/>
    <w:basedOn w:val="a"/>
    <w:next w:val="a"/>
    <w:pPr>
      <w:keepNext/>
    </w:pPr>
    <w:rPr>
      <w:b/>
      <w:sz w:val="16"/>
    </w:rPr>
  </w:style>
  <w:style w:type="paragraph" w:customStyle="1" w:styleId="A3">
    <w:name w:val="A"/>
    <w:basedOn w:val="a"/>
    <w:next w:val="a"/>
    <w:pPr>
      <w:spacing w:before="0" w:after="0"/>
    </w:pPr>
    <w:rPr>
      <w:i/>
    </w:rPr>
  </w:style>
  <w:style w:type="paragraph" w:customStyle="1" w:styleId="O0">
    <w:name w:val="O"/>
    <w:basedOn w:val="a"/>
    <w:pPr>
      <w:ind w:left="360" w:right="360"/>
    </w:pPr>
  </w:style>
  <w:style w:type="character" w:customStyle="1" w:styleId="O1">
    <w:name w:val="O"/>
    <w:rPr>
      <w:i/>
    </w:rPr>
  </w:style>
  <w:style w:type="character" w:customStyle="1" w:styleId="E">
    <w:name w:val="E"/>
    <w:rPr>
      <w:rFonts w:ascii="Courier New" w:hAnsi="Courier New"/>
      <w:sz w:val="20"/>
    </w:rPr>
  </w:style>
  <w:style w:type="character" w:customStyle="1" w:styleId="A4">
    <w:name w:val="A"/>
    <w:rPr>
      <w:i/>
    </w:rPr>
  </w:style>
  <w:style w:type="character" w:customStyle="1" w:styleId="A5">
    <w:name w:val="A"/>
    <w:rPr>
      <w:color w:val="0000FF"/>
      <w:u w:val="single"/>
    </w:rPr>
  </w:style>
  <w:style w:type="character" w:customStyle="1" w:styleId="I1">
    <w:name w:val="I"/>
    <w:rPr>
      <w:color w:val="800080"/>
      <w:u w:val="single"/>
    </w:rPr>
  </w:style>
  <w:style w:type="character" w:customStyle="1" w:styleId="E1">
    <w:name w:val="E1"/>
    <w:rPr>
      <w:rFonts w:ascii="Courier New" w:hAnsi="Courier New"/>
      <w:b/>
      <w:sz w:val="20"/>
    </w:rPr>
  </w:style>
  <w:style w:type="paragraph" w:customStyle="1" w:styleId="A10">
    <w:name w:val="A1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10">
    <w:name w:val="I1"/>
    <w:rPr>
      <w:rFonts w:ascii="Courier New" w:hAnsi="Courier New"/>
    </w:rPr>
  </w:style>
  <w:style w:type="character" w:customStyle="1" w:styleId="N1">
    <w:name w:val="N1"/>
    <w:rPr>
      <w:b/>
    </w:rPr>
  </w:style>
  <w:style w:type="character" w:customStyle="1" w:styleId="I3">
    <w:name w:val="I3"/>
    <w:rPr>
      <w:rFonts w:ascii="Courier New" w:hAnsi="Courier New"/>
      <w:sz w:val="20"/>
    </w:rPr>
  </w:style>
  <w:style w:type="character" w:customStyle="1" w:styleId="I2">
    <w:name w:val="I2"/>
    <w:rPr>
      <w:i/>
    </w:rPr>
  </w:style>
  <w:style w:type="character" w:customStyle="1" w:styleId="a6">
    <w:name w:val="?"/>
    <w:rPr>
      <w:vanish/>
      <w:color w:val="FF0000"/>
    </w:rPr>
  </w:style>
  <w:style w:type="character" w:customStyle="1" w:styleId="I11">
    <w:name w:val="I1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1179</Words>
  <Characters>6721</Characters>
  <Application>Microsoft Office Word</Application>
  <DocSecurity>0</DocSecurity>
  <Lines>56</Lines>
  <Paragraphs>15</Paragraphs>
  <ScaleCrop>false</ScaleCrop>
  <Company> 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KODEKS HTTP</vt:lpwstr>
  </property>
</Properties>
</file>